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2B24"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55F006"/>
          <w:sz w:val="28"/>
          <w:szCs w:val="28"/>
        </w:rPr>
        <w:t xml:space="preserve">Opgave 1 </w:t>
      </w:r>
    </w:p>
    <w:p w14:paraId="7847C75C"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sz w:val="28"/>
          <w:szCs w:val="28"/>
        </w:rPr>
        <w:t xml:space="preserve">Lees bron 1. </w:t>
      </w:r>
    </w:p>
    <w:p w14:paraId="74B818F8"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In welke zin staat informatie waar het in de tekst vooral om gaat? </w:t>
      </w:r>
    </w:p>
    <w:p w14:paraId="55A2C85F" w14:textId="77777777" w:rsidR="003B0840" w:rsidRPr="003B0840" w:rsidRDefault="003B0840" w:rsidP="003B0840">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3B0840">
        <w:rPr>
          <w:rFonts w:ascii="Times" w:hAnsi="Times" w:cs="Times"/>
          <w:sz w:val="28"/>
          <w:szCs w:val="28"/>
        </w:rPr>
        <w:t>A  Even</w:t>
      </w:r>
      <w:proofErr w:type="gramEnd"/>
      <w:r w:rsidRPr="003B0840">
        <w:rPr>
          <w:rFonts w:ascii="Times" w:hAnsi="Times" w:cs="Times"/>
          <w:sz w:val="28"/>
          <w:szCs w:val="28"/>
        </w:rPr>
        <w:t xml:space="preserve"> naar de supermarkt ... een runderlapje. </w:t>
      </w:r>
      <w:r w:rsidRPr="003B0840">
        <w:rPr>
          <w:rFonts w:ascii="MS Mincho" w:eastAsia="MS Mincho" w:hAnsi="MS Mincho" w:cs="MS Mincho"/>
          <w:sz w:val="28"/>
          <w:szCs w:val="28"/>
        </w:rPr>
        <w:t> </w:t>
      </w:r>
    </w:p>
    <w:p w14:paraId="60EDBC1A" w14:textId="77777777" w:rsidR="003B0840" w:rsidRPr="003B0840" w:rsidRDefault="003B0840" w:rsidP="003B0840">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3B0840">
        <w:rPr>
          <w:rFonts w:ascii="Times" w:hAnsi="Times" w:cs="Times"/>
          <w:sz w:val="28"/>
          <w:szCs w:val="28"/>
        </w:rPr>
        <w:t>B  De</w:t>
      </w:r>
      <w:proofErr w:type="gramEnd"/>
      <w:r w:rsidRPr="003B0840">
        <w:rPr>
          <w:rFonts w:ascii="Times" w:hAnsi="Times" w:cs="Times"/>
          <w:sz w:val="28"/>
          <w:szCs w:val="28"/>
        </w:rPr>
        <w:t xml:space="preserve"> producten ... van de boer. </w:t>
      </w:r>
      <w:r w:rsidRPr="003B0840">
        <w:rPr>
          <w:rFonts w:ascii="MS Mincho" w:eastAsia="MS Mincho" w:hAnsi="MS Mincho" w:cs="MS Mincho"/>
          <w:sz w:val="28"/>
          <w:szCs w:val="28"/>
        </w:rPr>
        <w:t> </w:t>
      </w:r>
    </w:p>
    <w:p w14:paraId="1B561840" w14:textId="77777777" w:rsidR="003B0840" w:rsidRPr="003B0840" w:rsidRDefault="003B0840" w:rsidP="003B0840">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3B0840">
        <w:rPr>
          <w:rFonts w:ascii="Times" w:hAnsi="Times" w:cs="Times"/>
          <w:sz w:val="28"/>
          <w:szCs w:val="28"/>
        </w:rPr>
        <w:t>C  Denk</w:t>
      </w:r>
      <w:proofErr w:type="gramEnd"/>
      <w:r w:rsidRPr="003B0840">
        <w:rPr>
          <w:rFonts w:ascii="Times" w:hAnsi="Times" w:cs="Times"/>
          <w:sz w:val="28"/>
          <w:szCs w:val="28"/>
        </w:rPr>
        <w:t xml:space="preserve"> maar ... melk. </w:t>
      </w:r>
      <w:r w:rsidRPr="003B0840">
        <w:rPr>
          <w:rFonts w:ascii="MS Mincho" w:eastAsia="MS Mincho" w:hAnsi="MS Mincho" w:cs="MS Mincho"/>
          <w:sz w:val="28"/>
          <w:szCs w:val="28"/>
        </w:rPr>
        <w:t> </w:t>
      </w:r>
    </w:p>
    <w:p w14:paraId="50ED0AD1"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D In de fabriek ... kunnen komen. </w:t>
      </w:r>
    </w:p>
    <w:p w14:paraId="30C4DD47"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FFFFFF"/>
          <w:sz w:val="28"/>
          <w:szCs w:val="28"/>
        </w:rPr>
        <w:t xml:space="preserve">Bron 1 (opgave 1) </w:t>
      </w:r>
    </w:p>
    <w:p w14:paraId="0B69AF1C"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Even naar de supermarkt voor een pondje kaas, een blik doperwten, een potje jam en een runderlapje. Dit is voor ons allemaal de normaalste zaak van de wereld. Maar voordat al die voedingsmiddelen kant en klaar in het winkelwagentje liggen, hebben ze een lange weg afgelegd. </w:t>
      </w:r>
    </w:p>
    <w:p w14:paraId="706F6F21"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De producten komen van de akkers, de tuinen en de weiden van de boer. Maar vaak zijn ze dan nog niet geschikt om op te eten. Denk maar eens aan kaas, die wordt gemaakt van melk. In de fabriek en op de boerderij zorgen ze </w:t>
      </w:r>
      <w:proofErr w:type="gramStart"/>
      <w:r w:rsidRPr="003B0840">
        <w:rPr>
          <w:rFonts w:ascii="Times" w:hAnsi="Times" w:cs="Times"/>
          <w:sz w:val="28"/>
          <w:szCs w:val="28"/>
        </w:rPr>
        <w:t>er voor</w:t>
      </w:r>
      <w:proofErr w:type="gramEnd"/>
      <w:r w:rsidRPr="003B0840">
        <w:rPr>
          <w:rFonts w:ascii="Times" w:hAnsi="Times" w:cs="Times"/>
          <w:sz w:val="28"/>
          <w:szCs w:val="28"/>
        </w:rPr>
        <w:t xml:space="preserve"> dat zulke producten bij jou op tafel kunnen komen. </w:t>
      </w:r>
    </w:p>
    <w:p w14:paraId="7E073A66"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585110A7" wp14:editId="38F8B527">
            <wp:extent cx="1739900" cy="2362200"/>
            <wp:effectExtent l="0" t="0" r="12700"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2362200"/>
                    </a:xfrm>
                    <a:prstGeom prst="rect">
                      <a:avLst/>
                    </a:prstGeom>
                    <a:noFill/>
                    <a:ln>
                      <a:noFill/>
                    </a:ln>
                  </pic:spPr>
                </pic:pic>
              </a:graphicData>
            </a:graphic>
          </wp:inline>
        </w:drawing>
      </w:r>
      <w:r w:rsidRPr="003B0840">
        <w:rPr>
          <w:rFonts w:ascii="Times" w:hAnsi="Times" w:cs="Times"/>
          <w:sz w:val="28"/>
          <w:szCs w:val="28"/>
        </w:rPr>
        <w:t xml:space="preserve"> </w:t>
      </w:r>
    </w:p>
    <w:p w14:paraId="76584D2B"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059AA74E" wp14:editId="19111DA6">
            <wp:extent cx="2120900" cy="952500"/>
            <wp:effectExtent l="0" t="0" r="12700" b="1270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952500"/>
                    </a:xfrm>
                    <a:prstGeom prst="rect">
                      <a:avLst/>
                    </a:prstGeom>
                    <a:noFill/>
                    <a:ln>
                      <a:noFill/>
                    </a:ln>
                  </pic:spPr>
                </pic:pic>
              </a:graphicData>
            </a:graphic>
          </wp:inline>
        </w:drawing>
      </w:r>
      <w:r w:rsidRPr="003B0840">
        <w:rPr>
          <w:rFonts w:ascii="Times" w:hAnsi="Times" w:cs="Times"/>
          <w:sz w:val="28"/>
          <w:szCs w:val="28"/>
        </w:rPr>
        <w:t xml:space="preserve"> </w:t>
      </w:r>
    </w:p>
    <w:p w14:paraId="34955D0A"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FFFFFF"/>
          <w:sz w:val="28"/>
          <w:szCs w:val="28"/>
        </w:rPr>
        <w:lastRenderedPageBreak/>
        <w:t xml:space="preserve">Cito-toetstrainer – Studievaardigheden </w:t>
      </w:r>
    </w:p>
    <w:p w14:paraId="611F0A32" w14:textId="77777777" w:rsidR="003B0840" w:rsidRPr="003B0840" w:rsidRDefault="003B0840" w:rsidP="003B0840">
      <w:pPr>
        <w:widowControl w:val="0"/>
        <w:autoSpaceDE w:val="0"/>
        <w:autoSpaceDN w:val="0"/>
        <w:adjustRightInd w:val="0"/>
        <w:spacing w:after="240"/>
        <w:rPr>
          <w:rFonts w:ascii="Times" w:hAnsi="Times" w:cs="Times"/>
          <w:sz w:val="28"/>
          <w:szCs w:val="28"/>
        </w:rPr>
      </w:pPr>
    </w:p>
    <w:p w14:paraId="7ED6F787"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noProof/>
          <w:sz w:val="28"/>
          <w:szCs w:val="28"/>
          <w:lang w:eastAsia="nl-NL"/>
        </w:rPr>
        <w:drawing>
          <wp:inline distT="0" distB="0" distL="0" distR="0" wp14:anchorId="40AB39A1" wp14:editId="03CEA48B">
            <wp:extent cx="1028700" cy="1257300"/>
            <wp:effectExtent l="0" t="0" r="12700" b="1270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298B0DD0" wp14:editId="569DA992">
            <wp:extent cx="571500" cy="965200"/>
            <wp:effectExtent l="0" t="0" r="12700"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652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797F2B0A" wp14:editId="1EA31925">
            <wp:extent cx="88900" cy="88900"/>
            <wp:effectExtent l="0" t="0" r="12700" b="12700"/>
            <wp:docPr id="270" name="Afbeelding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72085351" wp14:editId="44713114">
            <wp:extent cx="190500" cy="228600"/>
            <wp:effectExtent l="0" t="0" r="12700"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4574A069" wp14:editId="263AB550">
            <wp:extent cx="406400" cy="800100"/>
            <wp:effectExtent l="0" t="0" r="0" b="1270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8001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354A7762" wp14:editId="04D2C2B9">
            <wp:extent cx="508000" cy="647700"/>
            <wp:effectExtent l="0" t="0" r="0" b="1270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p>
    <w:p w14:paraId="17E2EE4E"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55F006"/>
          <w:sz w:val="28"/>
          <w:szCs w:val="28"/>
        </w:rPr>
        <w:t xml:space="preserve">Opgave 2 </w:t>
      </w:r>
    </w:p>
    <w:p w14:paraId="77DCEE57"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Karel heeft een konijn. Het is een Vlaamse reus. Dat is een groot soort konijn. Hij wil weten wat voor voedsel hij zijn konijn het best kan geven. In welk deel van de encyclopedie kan Karel het best zoeken? </w:t>
      </w:r>
    </w:p>
    <w:p w14:paraId="71B06ECC"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A A/D B E/I C J/M D S/V </w:t>
      </w:r>
    </w:p>
    <w:p w14:paraId="1897773B"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noProof/>
          <w:sz w:val="28"/>
          <w:szCs w:val="28"/>
          <w:lang w:eastAsia="nl-NL"/>
        </w:rPr>
        <w:drawing>
          <wp:inline distT="0" distB="0" distL="0" distR="0" wp14:anchorId="2484D7B3" wp14:editId="1753B31D">
            <wp:extent cx="139700" cy="139700"/>
            <wp:effectExtent l="0" t="0" r="12700" b="1270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010B2526" wp14:editId="239CCC78">
            <wp:extent cx="139700" cy="139700"/>
            <wp:effectExtent l="0" t="0" r="12700" b="1270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515CCAC5" wp14:editId="6FDBCF3A">
            <wp:extent cx="139700" cy="139700"/>
            <wp:effectExtent l="0" t="0" r="12700" b="1270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5EA9DC8E" wp14:editId="357F106C">
            <wp:extent cx="139700" cy="139700"/>
            <wp:effectExtent l="0" t="0" r="12700" b="1270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66A5DB18" wp14:editId="03D31C16">
            <wp:extent cx="3746500" cy="1930400"/>
            <wp:effectExtent l="0" t="0" r="12700" b="0"/>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6500" cy="1930400"/>
                    </a:xfrm>
                    <a:prstGeom prst="rect">
                      <a:avLst/>
                    </a:prstGeom>
                    <a:noFill/>
                    <a:ln>
                      <a:noFill/>
                    </a:ln>
                  </pic:spPr>
                </pic:pic>
              </a:graphicData>
            </a:graphic>
          </wp:inline>
        </w:drawing>
      </w:r>
      <w:r w:rsidRPr="003B0840">
        <w:rPr>
          <w:rFonts w:ascii="Times" w:hAnsi="Times" w:cs="Times"/>
          <w:sz w:val="28"/>
          <w:szCs w:val="28"/>
        </w:rPr>
        <w:t xml:space="preserve"> </w:t>
      </w:r>
    </w:p>
    <w:p w14:paraId="05C5D44D"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4EE7E32C" wp14:editId="3102EE12">
            <wp:extent cx="2120900" cy="952500"/>
            <wp:effectExtent l="0" t="0" r="12700" b="1270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952500"/>
                    </a:xfrm>
                    <a:prstGeom prst="rect">
                      <a:avLst/>
                    </a:prstGeom>
                    <a:noFill/>
                    <a:ln>
                      <a:noFill/>
                    </a:ln>
                  </pic:spPr>
                </pic:pic>
              </a:graphicData>
            </a:graphic>
          </wp:inline>
        </w:drawing>
      </w:r>
      <w:r w:rsidRPr="003B0840">
        <w:rPr>
          <w:rFonts w:ascii="Times" w:hAnsi="Times" w:cs="Times"/>
          <w:sz w:val="28"/>
          <w:szCs w:val="28"/>
        </w:rPr>
        <w:t xml:space="preserve"> </w:t>
      </w:r>
    </w:p>
    <w:p w14:paraId="116E347D"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FFFFFF"/>
          <w:sz w:val="28"/>
          <w:szCs w:val="28"/>
        </w:rPr>
        <w:t xml:space="preserve">Cito-toetstrainer – Studievaardigheden </w:t>
      </w:r>
    </w:p>
    <w:p w14:paraId="4BE060D2"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41E78DEA" wp14:editId="6B3C2BF0">
            <wp:extent cx="571500" cy="965200"/>
            <wp:effectExtent l="0" t="0" r="12700"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652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7E6E7F89" wp14:editId="701F9397">
            <wp:extent cx="88900" cy="88900"/>
            <wp:effectExtent l="0" t="0" r="12700" b="1270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066E0C8F" wp14:editId="46E47170">
            <wp:extent cx="190500" cy="228600"/>
            <wp:effectExtent l="0" t="0" r="12700" b="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44E0A4F6" wp14:editId="792551F2">
            <wp:extent cx="406400" cy="800100"/>
            <wp:effectExtent l="0" t="0" r="0" b="12700"/>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8001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27C5B64A" wp14:editId="66EEF4A5">
            <wp:extent cx="508000" cy="647700"/>
            <wp:effectExtent l="0" t="0" r="0" b="12700"/>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p>
    <w:p w14:paraId="79EF4814" w14:textId="77777777" w:rsid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FFFFFF"/>
          <w:sz w:val="28"/>
          <w:szCs w:val="28"/>
        </w:rPr>
        <w:t xml:space="preserve">Bron 2 (opgave 3) </w:t>
      </w:r>
    </w:p>
    <w:p w14:paraId="6BAD27C4" w14:textId="77777777" w:rsidR="003B0840" w:rsidRPr="003B0840" w:rsidRDefault="003B0840" w:rsidP="003B0840">
      <w:pPr>
        <w:rPr>
          <w:rFonts w:ascii="Times" w:hAnsi="Times" w:cs="Times"/>
          <w:sz w:val="28"/>
          <w:szCs w:val="28"/>
        </w:rPr>
      </w:pPr>
    </w:p>
    <w:p w14:paraId="6CDB77D2" w14:textId="77777777" w:rsidR="003B0840" w:rsidRPr="003B0840" w:rsidRDefault="003B0840" w:rsidP="003B0840">
      <w:pPr>
        <w:rPr>
          <w:rFonts w:ascii="Times" w:hAnsi="Times" w:cs="Times"/>
          <w:sz w:val="28"/>
          <w:szCs w:val="28"/>
        </w:rPr>
      </w:pPr>
    </w:p>
    <w:p w14:paraId="3A90A99A" w14:textId="77777777" w:rsidR="003B0840" w:rsidRPr="003B0840" w:rsidRDefault="003B0840" w:rsidP="003B0840">
      <w:pPr>
        <w:rPr>
          <w:rFonts w:ascii="Times" w:hAnsi="Times" w:cs="Times"/>
          <w:sz w:val="28"/>
          <w:szCs w:val="28"/>
        </w:rPr>
      </w:pPr>
    </w:p>
    <w:p w14:paraId="5AC74B97" w14:textId="77777777" w:rsidR="003B0840" w:rsidRPr="003B0840" w:rsidRDefault="003B0840" w:rsidP="003B0840">
      <w:pPr>
        <w:rPr>
          <w:rFonts w:ascii="Times" w:hAnsi="Times" w:cs="Times"/>
          <w:sz w:val="28"/>
          <w:szCs w:val="28"/>
        </w:rPr>
      </w:pPr>
    </w:p>
    <w:p w14:paraId="2AABC71C" w14:textId="77777777" w:rsidR="003B0840" w:rsidRPr="003B0840" w:rsidRDefault="003B0840" w:rsidP="003B0840">
      <w:pPr>
        <w:rPr>
          <w:rFonts w:ascii="Times" w:hAnsi="Times" w:cs="Times"/>
          <w:sz w:val="28"/>
          <w:szCs w:val="28"/>
        </w:rPr>
      </w:pPr>
    </w:p>
    <w:p w14:paraId="1B023C30" w14:textId="77777777" w:rsidR="003B0840" w:rsidRPr="003B0840" w:rsidRDefault="003B0840" w:rsidP="003B0840">
      <w:pPr>
        <w:rPr>
          <w:rFonts w:ascii="Times" w:hAnsi="Times" w:cs="Times"/>
          <w:sz w:val="28"/>
          <w:szCs w:val="28"/>
        </w:rPr>
      </w:pPr>
      <w:r w:rsidRPr="003B0840">
        <w:rPr>
          <w:rFonts w:ascii="Times" w:hAnsi="Times" w:cs="Times"/>
          <w:noProof/>
          <w:sz w:val="28"/>
          <w:szCs w:val="28"/>
          <w:lang w:eastAsia="nl-NL"/>
        </w:rPr>
        <w:drawing>
          <wp:inline distT="0" distB="0" distL="0" distR="0" wp14:anchorId="21DA6686" wp14:editId="529BEA63">
            <wp:extent cx="2120900" cy="952500"/>
            <wp:effectExtent l="0" t="0" r="12700" b="1270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952500"/>
                    </a:xfrm>
                    <a:prstGeom prst="rect">
                      <a:avLst/>
                    </a:prstGeom>
                    <a:noFill/>
                    <a:ln>
                      <a:noFill/>
                    </a:ln>
                  </pic:spPr>
                </pic:pic>
              </a:graphicData>
            </a:graphic>
          </wp:inline>
        </w:drawing>
      </w:r>
    </w:p>
    <w:p w14:paraId="3FCBCE10" w14:textId="77777777" w:rsidR="003B0840" w:rsidRPr="003B0840" w:rsidRDefault="003B0840" w:rsidP="003B0840">
      <w:pPr>
        <w:rPr>
          <w:rFonts w:ascii="Times" w:hAnsi="Times" w:cs="Times"/>
          <w:sz w:val="28"/>
          <w:szCs w:val="28"/>
        </w:rPr>
      </w:pPr>
    </w:p>
    <w:p w14:paraId="08AD0060" w14:textId="77777777" w:rsidR="003B0840" w:rsidRDefault="003B0840" w:rsidP="003B0840">
      <w:pPr>
        <w:tabs>
          <w:tab w:val="left" w:pos="3340"/>
        </w:tabs>
        <w:rPr>
          <w:rFonts w:ascii="Times" w:hAnsi="Times" w:cs="Times"/>
          <w:sz w:val="28"/>
          <w:szCs w:val="28"/>
        </w:rPr>
      </w:pPr>
    </w:p>
    <w:p w14:paraId="6FF41E11" w14:textId="77777777" w:rsidR="003B0840" w:rsidRPr="003B0840" w:rsidRDefault="003B0840" w:rsidP="003B0840">
      <w:pPr>
        <w:rPr>
          <w:rFonts w:ascii="Times" w:hAnsi="Times" w:cs="Times"/>
          <w:sz w:val="28"/>
          <w:szCs w:val="28"/>
        </w:rPr>
      </w:pPr>
    </w:p>
    <w:p w14:paraId="03325F0D" w14:textId="77777777" w:rsidR="003B0840" w:rsidRPr="003B0840" w:rsidRDefault="003B0840" w:rsidP="003B0840">
      <w:pPr>
        <w:rPr>
          <w:rFonts w:ascii="Times" w:hAnsi="Times" w:cs="Times"/>
          <w:sz w:val="28"/>
          <w:szCs w:val="28"/>
        </w:rPr>
      </w:pPr>
    </w:p>
    <w:p w14:paraId="3E75265A" w14:textId="77777777" w:rsidR="003B0840" w:rsidRPr="003B0840" w:rsidRDefault="003B0840" w:rsidP="003B0840">
      <w:pPr>
        <w:rPr>
          <w:rFonts w:ascii="Times" w:hAnsi="Times" w:cs="Times"/>
          <w:sz w:val="28"/>
          <w:szCs w:val="28"/>
        </w:rPr>
      </w:pPr>
    </w:p>
    <w:p w14:paraId="2F4D201E" w14:textId="77777777" w:rsidR="003B0840" w:rsidRPr="003B0840" w:rsidRDefault="003B0840" w:rsidP="003B0840">
      <w:pPr>
        <w:rPr>
          <w:rFonts w:ascii="Times" w:hAnsi="Times" w:cs="Times"/>
          <w:sz w:val="28"/>
          <w:szCs w:val="28"/>
        </w:rPr>
      </w:pPr>
      <w:r w:rsidRPr="003B0840">
        <w:rPr>
          <w:rFonts w:ascii="Times" w:hAnsi="Times" w:cs="Times"/>
          <w:noProof/>
          <w:sz w:val="28"/>
          <w:szCs w:val="28"/>
          <w:lang w:eastAsia="nl-NL"/>
        </w:rPr>
        <w:drawing>
          <wp:inline distT="0" distB="0" distL="0" distR="0" wp14:anchorId="427BAB49" wp14:editId="1D66E8C3">
            <wp:extent cx="1028700" cy="1244600"/>
            <wp:effectExtent l="0" t="0" r="1270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44600"/>
                    </a:xfrm>
                    <a:prstGeom prst="rect">
                      <a:avLst/>
                    </a:prstGeom>
                    <a:noFill/>
                    <a:ln>
                      <a:noFill/>
                    </a:ln>
                  </pic:spPr>
                </pic:pic>
              </a:graphicData>
            </a:graphic>
          </wp:inline>
        </w:drawing>
      </w:r>
    </w:p>
    <w:p w14:paraId="3CD5EC13" w14:textId="77777777" w:rsidR="003B0840" w:rsidRPr="003B0840" w:rsidRDefault="003B0840" w:rsidP="003B0840">
      <w:pPr>
        <w:rPr>
          <w:rFonts w:ascii="Times" w:hAnsi="Times" w:cs="Times"/>
          <w:sz w:val="28"/>
          <w:szCs w:val="28"/>
        </w:rPr>
      </w:pPr>
    </w:p>
    <w:p w14:paraId="75CE722F"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sz w:val="28"/>
          <w:szCs w:val="28"/>
        </w:rPr>
        <w:t xml:space="preserve">   </w:t>
      </w:r>
    </w:p>
    <w:p w14:paraId="0BFF7AC0"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FFFFFF"/>
          <w:sz w:val="28"/>
          <w:szCs w:val="28"/>
        </w:rPr>
        <w:t>Cito-t</w:t>
      </w:r>
      <w:r w:rsidRPr="003B0840">
        <w:rPr>
          <w:rFonts w:ascii="Times" w:hAnsi="Times" w:cs="Times"/>
          <w:b/>
          <w:bCs/>
          <w:color w:val="55F006"/>
          <w:sz w:val="28"/>
          <w:szCs w:val="28"/>
        </w:rPr>
        <w:t xml:space="preserve"> </w:t>
      </w:r>
      <w:r w:rsidRPr="003B0840">
        <w:rPr>
          <w:rFonts w:ascii="Times" w:hAnsi="Times" w:cs="Times"/>
          <w:b/>
          <w:bCs/>
          <w:color w:val="55F006"/>
          <w:sz w:val="28"/>
          <w:szCs w:val="28"/>
        </w:rPr>
        <w:t xml:space="preserve">Opgave 4 </w:t>
      </w:r>
    </w:p>
    <w:p w14:paraId="6314CD06" w14:textId="77777777" w:rsidR="003B0840" w:rsidRPr="003B0840" w:rsidRDefault="003B0840" w:rsidP="003B0840">
      <w:pPr>
        <w:widowControl w:val="0"/>
        <w:autoSpaceDE w:val="0"/>
        <w:autoSpaceDN w:val="0"/>
        <w:adjustRightInd w:val="0"/>
        <w:spacing w:after="240"/>
        <w:rPr>
          <w:rFonts w:ascii="Times" w:hAnsi="Times" w:cs="Times"/>
          <w:sz w:val="28"/>
          <w:szCs w:val="28"/>
        </w:rPr>
      </w:pPr>
      <w:proofErr w:type="spellStart"/>
      <w:proofErr w:type="gramStart"/>
      <w:r w:rsidRPr="003B0840">
        <w:rPr>
          <w:rFonts w:ascii="Times" w:hAnsi="Times" w:cs="Times"/>
          <w:b/>
          <w:bCs/>
          <w:color w:val="FFFFFF"/>
          <w:sz w:val="28"/>
          <w:szCs w:val="28"/>
        </w:rPr>
        <w:t>oetstraine</w:t>
      </w:r>
      <w:proofErr w:type="spellEnd"/>
      <w:proofErr w:type="gramEnd"/>
      <w:r w:rsidRPr="003B0840">
        <w:rPr>
          <w:rFonts w:ascii="Times" w:hAnsi="Times" w:cs="Times"/>
          <w:b/>
          <w:bCs/>
          <w:sz w:val="28"/>
          <w:szCs w:val="28"/>
        </w:rPr>
        <w:t xml:space="preserve"> </w:t>
      </w:r>
      <w:r w:rsidRPr="003B0840">
        <w:rPr>
          <w:rFonts w:ascii="Times" w:hAnsi="Times" w:cs="Times"/>
          <w:b/>
          <w:bCs/>
          <w:sz w:val="28"/>
          <w:szCs w:val="28"/>
        </w:rPr>
        <w:t xml:space="preserve">Lees bron 3. </w:t>
      </w:r>
    </w:p>
    <w:p w14:paraId="300A3EA4" w14:textId="77777777" w:rsidR="003B0840" w:rsidRPr="003B0840" w:rsidRDefault="003B0840" w:rsidP="003B0840">
      <w:pPr>
        <w:widowControl w:val="0"/>
        <w:autoSpaceDE w:val="0"/>
        <w:autoSpaceDN w:val="0"/>
        <w:adjustRightInd w:val="0"/>
        <w:spacing w:after="240"/>
        <w:rPr>
          <w:rFonts w:ascii="Times" w:hAnsi="Times" w:cs="Times"/>
          <w:sz w:val="28"/>
          <w:szCs w:val="28"/>
        </w:rPr>
      </w:pPr>
      <w:proofErr w:type="gramStart"/>
      <w:r w:rsidRPr="003B0840">
        <w:rPr>
          <w:rFonts w:ascii="Times" w:hAnsi="Times" w:cs="Times"/>
          <w:b/>
          <w:bCs/>
          <w:color w:val="FFFFFF"/>
          <w:sz w:val="28"/>
          <w:szCs w:val="28"/>
        </w:rPr>
        <w:t>r</w:t>
      </w:r>
      <w:proofErr w:type="gramEnd"/>
      <w:r w:rsidRPr="003B0840">
        <w:rPr>
          <w:rFonts w:ascii="Times" w:hAnsi="Times" w:cs="Times"/>
          <w:b/>
          <w:bCs/>
          <w:color w:val="FFFFFF"/>
          <w:sz w:val="28"/>
          <w:szCs w:val="28"/>
        </w:rPr>
        <w:t xml:space="preserve"> – </w:t>
      </w:r>
      <w:proofErr w:type="spellStart"/>
      <w:r w:rsidRPr="003B0840">
        <w:rPr>
          <w:rFonts w:ascii="Times" w:hAnsi="Times" w:cs="Times"/>
          <w:b/>
          <w:bCs/>
          <w:color w:val="FFFFFF"/>
          <w:sz w:val="28"/>
          <w:szCs w:val="28"/>
        </w:rPr>
        <w:t>Studievaa</w:t>
      </w:r>
      <w:proofErr w:type="spellEnd"/>
      <w:r w:rsidRPr="003B0840">
        <w:rPr>
          <w:rFonts w:ascii="Times" w:hAnsi="Times" w:cs="Times"/>
          <w:sz w:val="28"/>
          <w:szCs w:val="28"/>
        </w:rPr>
        <w:t xml:space="preserve"> </w:t>
      </w:r>
      <w:r w:rsidRPr="003B0840">
        <w:rPr>
          <w:rFonts w:ascii="Times" w:hAnsi="Times" w:cs="Times"/>
          <w:sz w:val="28"/>
          <w:szCs w:val="28"/>
        </w:rPr>
        <w:t xml:space="preserve">Bekijk het boomdiagram van de tekst. Wat hoort er te staan bij </w:t>
      </w:r>
      <w:r>
        <w:rPr>
          <w:rFonts w:ascii="Times" w:hAnsi="Times" w:cs="Times"/>
          <w:sz w:val="28"/>
          <w:szCs w:val="28"/>
        </w:rPr>
        <w:t>2</w:t>
      </w:r>
      <w:proofErr w:type="gramStart"/>
      <w:r>
        <w:rPr>
          <w:rFonts w:ascii="Times" w:hAnsi="Times" w:cs="Times"/>
          <w:sz w:val="28"/>
          <w:szCs w:val="28"/>
        </w:rPr>
        <w:t>a ?</w:t>
      </w:r>
      <w:proofErr w:type="gramEnd"/>
    </w:p>
    <w:p w14:paraId="1411DCCB" w14:textId="77777777" w:rsidR="003B0840" w:rsidRDefault="003B0840" w:rsidP="003B0840">
      <w:pPr>
        <w:widowControl w:val="0"/>
        <w:autoSpaceDE w:val="0"/>
        <w:autoSpaceDN w:val="0"/>
        <w:adjustRightInd w:val="0"/>
        <w:spacing w:after="240"/>
        <w:rPr>
          <w:rFonts w:ascii="Times" w:hAnsi="Times" w:cs="Times"/>
          <w:sz w:val="28"/>
          <w:szCs w:val="28"/>
        </w:rPr>
      </w:pPr>
      <w:proofErr w:type="gramStart"/>
      <w:r w:rsidRPr="003B0840">
        <w:rPr>
          <w:rFonts w:ascii="Times" w:hAnsi="Times" w:cs="Times"/>
          <w:sz w:val="28"/>
          <w:szCs w:val="28"/>
        </w:rPr>
        <w:t>A vogels</w:t>
      </w:r>
      <w:proofErr w:type="gramEnd"/>
      <w:r w:rsidRPr="003B0840">
        <w:rPr>
          <w:rFonts w:ascii="Times" w:hAnsi="Times" w:cs="Times"/>
          <w:sz w:val="28"/>
          <w:szCs w:val="28"/>
        </w:rPr>
        <w:t xml:space="preserve"> of huismus</w:t>
      </w:r>
    </w:p>
    <w:p w14:paraId="0C50089A" w14:textId="77777777" w:rsidR="003B0840" w:rsidRDefault="003B0840" w:rsidP="003B0840">
      <w:pPr>
        <w:widowControl w:val="0"/>
        <w:autoSpaceDE w:val="0"/>
        <w:autoSpaceDN w:val="0"/>
        <w:adjustRightInd w:val="0"/>
        <w:spacing w:after="240"/>
        <w:rPr>
          <w:rFonts w:ascii="Times" w:hAnsi="Times" w:cs="Times"/>
          <w:sz w:val="28"/>
          <w:szCs w:val="28"/>
        </w:rPr>
      </w:pPr>
      <w:r w:rsidRPr="003B0840">
        <w:rPr>
          <w:rFonts w:ascii="MS Mincho" w:eastAsia="MS Mincho" w:hAnsi="MS Mincho" w:cs="MS Mincho"/>
          <w:sz w:val="28"/>
          <w:szCs w:val="28"/>
        </w:rPr>
        <w:t> </w:t>
      </w:r>
      <w:proofErr w:type="gramStart"/>
      <w:r w:rsidRPr="003B0840">
        <w:rPr>
          <w:rFonts w:ascii="Times" w:hAnsi="Times" w:cs="Times"/>
          <w:sz w:val="28"/>
          <w:szCs w:val="28"/>
        </w:rPr>
        <w:t>B standvogels</w:t>
      </w:r>
      <w:proofErr w:type="gramEnd"/>
      <w:r w:rsidRPr="003B0840">
        <w:rPr>
          <w:rFonts w:ascii="Times" w:hAnsi="Times" w:cs="Times"/>
          <w:sz w:val="28"/>
          <w:szCs w:val="28"/>
        </w:rPr>
        <w:t xml:space="preserve"> of trekvogels</w:t>
      </w:r>
    </w:p>
    <w:p w14:paraId="7566BFE7" w14:textId="77777777" w:rsidR="003B0840" w:rsidRPr="003B0840" w:rsidRDefault="003B0840" w:rsidP="003B0840">
      <w:pPr>
        <w:widowControl w:val="0"/>
        <w:autoSpaceDE w:val="0"/>
        <w:autoSpaceDN w:val="0"/>
        <w:adjustRightInd w:val="0"/>
        <w:spacing w:after="240"/>
        <w:rPr>
          <w:rFonts w:ascii="Times" w:hAnsi="Times" w:cs="Times"/>
          <w:sz w:val="28"/>
          <w:szCs w:val="28"/>
        </w:rPr>
      </w:pPr>
      <w:proofErr w:type="spellStart"/>
      <w:r w:rsidRPr="003B0840">
        <w:rPr>
          <w:rFonts w:ascii="Times" w:hAnsi="Times" w:cs="Times"/>
          <w:b/>
          <w:bCs/>
          <w:color w:val="FFFFFF"/>
          <w:sz w:val="28"/>
          <w:szCs w:val="28"/>
        </w:rPr>
        <w:t>rdigheden</w:t>
      </w:r>
      <w:proofErr w:type="spellEnd"/>
      <w:r w:rsidRPr="003B0840">
        <w:rPr>
          <w:rFonts w:ascii="Times" w:hAnsi="Times" w:cs="Times"/>
          <w:b/>
          <w:bCs/>
          <w:color w:val="FFFFFF"/>
          <w:sz w:val="28"/>
          <w:szCs w:val="28"/>
        </w:rPr>
        <w:t xml:space="preserve"> </w:t>
      </w:r>
      <w:r w:rsidRPr="003B0840">
        <w:rPr>
          <w:rFonts w:ascii="Times" w:hAnsi="Times" w:cs="Times"/>
          <w:noProof/>
          <w:sz w:val="28"/>
          <w:szCs w:val="28"/>
          <w:lang w:eastAsia="nl-NL"/>
        </w:rPr>
        <w:drawing>
          <wp:inline distT="0" distB="0" distL="0" distR="0" wp14:anchorId="0FFC4122" wp14:editId="5B5B62FB">
            <wp:extent cx="88900" cy="88900"/>
            <wp:effectExtent l="0" t="0" r="12700" b="1270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3B0840">
        <w:rPr>
          <w:rFonts w:ascii="Times" w:hAnsi="Times" w:cs="Times"/>
          <w:sz w:val="28"/>
          <w:szCs w:val="28"/>
        </w:rPr>
        <w:t xml:space="preserve"> C huismus of merel</w:t>
      </w:r>
    </w:p>
    <w:p w14:paraId="01DCF775"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 xml:space="preserve"> </w:t>
      </w:r>
      <w:r w:rsidRPr="003B0840">
        <w:rPr>
          <w:rFonts w:ascii="MS Mincho" w:eastAsia="MS Mincho" w:hAnsi="MS Mincho" w:cs="MS Mincho"/>
          <w:sz w:val="28"/>
          <w:szCs w:val="28"/>
        </w:rPr>
        <w:t> </w:t>
      </w:r>
      <w:proofErr w:type="gramStart"/>
      <w:r w:rsidRPr="003B0840">
        <w:rPr>
          <w:rFonts w:ascii="Times" w:hAnsi="Times" w:cs="Times"/>
          <w:sz w:val="28"/>
          <w:szCs w:val="28"/>
        </w:rPr>
        <w:t>D huismus</w:t>
      </w:r>
      <w:proofErr w:type="gramEnd"/>
      <w:r w:rsidRPr="003B0840">
        <w:rPr>
          <w:rFonts w:ascii="Times" w:hAnsi="Times" w:cs="Times"/>
          <w:sz w:val="28"/>
          <w:szCs w:val="28"/>
        </w:rPr>
        <w:t xml:space="preserve"> of standvogels </w:t>
      </w:r>
    </w:p>
    <w:p w14:paraId="150E04C5" w14:textId="77777777" w:rsidR="003B0840" w:rsidRPr="003B0840" w:rsidRDefault="003B0840" w:rsidP="003B0840">
      <w:pPr>
        <w:widowControl w:val="0"/>
        <w:autoSpaceDE w:val="0"/>
        <w:autoSpaceDN w:val="0"/>
        <w:adjustRightInd w:val="0"/>
        <w:spacing w:after="240"/>
        <w:rPr>
          <w:rFonts w:ascii="Times" w:hAnsi="Times" w:cs="Times"/>
          <w:sz w:val="52"/>
          <w:szCs w:val="52"/>
        </w:rPr>
      </w:pPr>
      <w:r w:rsidRPr="003B0840">
        <w:rPr>
          <w:rFonts w:ascii="Times" w:hAnsi="Times" w:cs="Times"/>
          <w:noProof/>
          <w:sz w:val="28"/>
          <w:szCs w:val="28"/>
          <w:lang w:eastAsia="nl-NL"/>
        </w:rPr>
        <w:drawing>
          <wp:inline distT="0" distB="0" distL="0" distR="0" wp14:anchorId="401C05C2" wp14:editId="0E15C855">
            <wp:extent cx="571500" cy="965200"/>
            <wp:effectExtent l="0" t="0" r="1270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965200"/>
                    </a:xfrm>
                    <a:prstGeom prst="rect">
                      <a:avLst/>
                    </a:prstGeom>
                    <a:noFill/>
                    <a:ln>
                      <a:noFill/>
                    </a:ln>
                  </pic:spPr>
                </pic:pic>
              </a:graphicData>
            </a:graphic>
          </wp:inline>
        </w:drawing>
      </w:r>
      <w:r w:rsidRPr="003B0840">
        <w:rPr>
          <w:rFonts w:ascii="Times" w:hAnsi="Times" w:cs="Times"/>
          <w:sz w:val="28"/>
          <w:szCs w:val="28"/>
        </w:rPr>
        <w:t xml:space="preserve"> </w:t>
      </w:r>
      <w:proofErr w:type="spellStart"/>
      <w:r>
        <w:rPr>
          <w:rFonts w:ascii="Times" w:hAnsi="Times" w:cs="Times"/>
          <w:sz w:val="52"/>
          <w:szCs w:val="52"/>
        </w:rPr>
        <w:t>z.o.z</w:t>
      </w:r>
      <w:proofErr w:type="spellEnd"/>
      <w:r>
        <w:rPr>
          <w:rFonts w:ascii="Times" w:hAnsi="Times" w:cs="Times"/>
          <w:sz w:val="52"/>
          <w:szCs w:val="52"/>
        </w:rPr>
        <w:t xml:space="preserve"> voor bron 3</w:t>
      </w:r>
      <w:bookmarkStart w:id="0" w:name="_GoBack"/>
      <w:bookmarkEnd w:id="0"/>
    </w:p>
    <w:p w14:paraId="55D9B510"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noProof/>
          <w:sz w:val="28"/>
          <w:szCs w:val="28"/>
          <w:lang w:eastAsia="nl-NL"/>
        </w:rPr>
        <w:drawing>
          <wp:inline distT="0" distB="0" distL="0" distR="0" wp14:anchorId="4B4FD58A" wp14:editId="50BFE081">
            <wp:extent cx="190500" cy="228600"/>
            <wp:effectExtent l="0" t="0" r="1270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6C1498BE" wp14:editId="6D348FBB">
            <wp:extent cx="406400" cy="800100"/>
            <wp:effectExtent l="0" t="0" r="0" b="1270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8001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147AE98E" wp14:editId="4A5EA05C">
            <wp:extent cx="508000" cy="647700"/>
            <wp:effectExtent l="0" t="0" r="0" b="1270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p>
    <w:p w14:paraId="1C03F9D6"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b/>
          <w:bCs/>
          <w:color w:val="FFFFFF"/>
          <w:sz w:val="28"/>
          <w:szCs w:val="28"/>
        </w:rPr>
        <w:t xml:space="preserve">Bron 3 (opgave 4) </w:t>
      </w:r>
    </w:p>
    <w:p w14:paraId="5F94441B"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Iedere dag, zomer en winter zien we vogels om ons heen, in de tuin, in de stad, in het weiland. De huismus is zo’n vogel. Die blijft altijd in Nederland. De huismus heeft het hier erg naar zijn zin. Ook de merel is zo’n vogel. Die vogels blijven altijd op dezelfde standplaats.</w:t>
      </w:r>
      <w:r w:rsidRPr="003B0840">
        <w:rPr>
          <w:rFonts w:ascii="MS Mincho" w:eastAsia="MS Mincho" w:hAnsi="MS Mincho" w:cs="MS Mincho"/>
          <w:sz w:val="28"/>
          <w:szCs w:val="28"/>
        </w:rPr>
        <w:t> </w:t>
      </w:r>
      <w:r w:rsidRPr="003B0840">
        <w:rPr>
          <w:rFonts w:ascii="Times" w:hAnsi="Times" w:cs="Times"/>
          <w:sz w:val="28"/>
          <w:szCs w:val="28"/>
        </w:rPr>
        <w:t xml:space="preserve">Daarom noemen we ze </w:t>
      </w:r>
      <w:r w:rsidRPr="003B0840">
        <w:rPr>
          <w:rFonts w:ascii="Times" w:hAnsi="Times" w:cs="Times"/>
          <w:i/>
          <w:iCs/>
          <w:sz w:val="28"/>
          <w:szCs w:val="28"/>
        </w:rPr>
        <w:t>standvogels</w:t>
      </w:r>
      <w:r w:rsidRPr="003B0840">
        <w:rPr>
          <w:rFonts w:ascii="Times" w:hAnsi="Times" w:cs="Times"/>
          <w:sz w:val="28"/>
          <w:szCs w:val="28"/>
        </w:rPr>
        <w:t xml:space="preserve">. </w:t>
      </w:r>
    </w:p>
    <w:p w14:paraId="5605B6F2"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0272BEF1" wp14:editId="0713C4E6">
            <wp:extent cx="520700" cy="508000"/>
            <wp:effectExtent l="0" t="0" r="1270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p w14:paraId="34483469"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color w:val="0F7BC0"/>
          <w:sz w:val="28"/>
          <w:szCs w:val="28"/>
        </w:rPr>
        <w:t xml:space="preserve">2a 1 </w:t>
      </w:r>
    </w:p>
    <w:p w14:paraId="510F7975" w14:textId="77777777" w:rsidR="003B0840" w:rsidRPr="003B0840" w:rsidRDefault="003B0840" w:rsidP="003B0840">
      <w:pPr>
        <w:widowControl w:val="0"/>
        <w:numPr>
          <w:ilvl w:val="0"/>
          <w:numId w:val="2"/>
        </w:numPr>
        <w:tabs>
          <w:tab w:val="left" w:pos="220"/>
          <w:tab w:val="left" w:pos="720"/>
        </w:tabs>
        <w:autoSpaceDE w:val="0"/>
        <w:autoSpaceDN w:val="0"/>
        <w:adjustRightInd w:val="0"/>
        <w:spacing w:after="240"/>
        <w:ind w:hanging="720"/>
        <w:rPr>
          <w:rFonts w:ascii="Times" w:hAnsi="Times" w:cs="Times"/>
          <w:sz w:val="28"/>
          <w:szCs w:val="28"/>
        </w:rPr>
      </w:pPr>
      <w:r w:rsidRPr="003B0840">
        <w:rPr>
          <w:rFonts w:ascii="Times" w:hAnsi="Times" w:cs="Times"/>
          <w:color w:val="0F7BC0"/>
          <w:position w:val="-3"/>
          <w:sz w:val="28"/>
          <w:szCs w:val="28"/>
        </w:rPr>
        <w:t>3a  </w:t>
      </w:r>
      <w:r w:rsidRPr="003B0840">
        <w:rPr>
          <w:rFonts w:ascii="Times" w:hAnsi="Times" w:cs="Times"/>
          <w:sz w:val="28"/>
          <w:szCs w:val="28"/>
        </w:rPr>
        <w:t xml:space="preserve">Maar wat dacht je van ganzen? Ieder jaar zie je grote groepen ganzen zich verzamelen op een weiland. </w:t>
      </w:r>
      <w:r w:rsidRPr="003B0840">
        <w:rPr>
          <w:rFonts w:ascii="MS Mincho" w:eastAsia="MS Mincho" w:hAnsi="MS Mincho" w:cs="MS Mincho"/>
          <w:sz w:val="28"/>
          <w:szCs w:val="28"/>
        </w:rPr>
        <w:t> </w:t>
      </w:r>
    </w:p>
    <w:p w14:paraId="59B36B1F" w14:textId="77777777" w:rsidR="003B0840" w:rsidRPr="003B0840" w:rsidRDefault="003B0840" w:rsidP="003B0840">
      <w:pPr>
        <w:widowControl w:val="0"/>
        <w:numPr>
          <w:ilvl w:val="0"/>
          <w:numId w:val="2"/>
        </w:numPr>
        <w:tabs>
          <w:tab w:val="left" w:pos="220"/>
          <w:tab w:val="left" w:pos="720"/>
        </w:tabs>
        <w:autoSpaceDE w:val="0"/>
        <w:autoSpaceDN w:val="0"/>
        <w:adjustRightInd w:val="0"/>
        <w:spacing w:after="240"/>
        <w:ind w:hanging="720"/>
        <w:rPr>
          <w:rFonts w:ascii="Times" w:hAnsi="Times" w:cs="Times"/>
          <w:sz w:val="28"/>
          <w:szCs w:val="28"/>
        </w:rPr>
      </w:pPr>
      <w:r w:rsidRPr="003B0840">
        <w:rPr>
          <w:rFonts w:ascii="Times" w:hAnsi="Times" w:cs="Times"/>
          <w:color w:val="0F7BC0"/>
          <w:position w:val="-3"/>
          <w:sz w:val="28"/>
          <w:szCs w:val="28"/>
        </w:rPr>
        <w:t>3b  </w:t>
      </w:r>
      <w:r w:rsidRPr="003B0840">
        <w:rPr>
          <w:rFonts w:ascii="Times" w:hAnsi="Times" w:cs="Times"/>
          <w:sz w:val="28"/>
          <w:szCs w:val="28"/>
        </w:rPr>
        <w:t xml:space="preserve">Ze vliegen met zijn allen naar het zuiden. Het betere weer tegemoet. </w:t>
      </w:r>
      <w:r w:rsidRPr="003B0840">
        <w:rPr>
          <w:rFonts w:ascii="MS Mincho" w:eastAsia="MS Mincho" w:hAnsi="MS Mincho" w:cs="MS Mincho"/>
          <w:sz w:val="28"/>
          <w:szCs w:val="28"/>
        </w:rPr>
        <w:t> </w:t>
      </w:r>
    </w:p>
    <w:p w14:paraId="53217A7F"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noProof/>
          <w:sz w:val="28"/>
          <w:szCs w:val="28"/>
          <w:lang w:eastAsia="nl-NL"/>
        </w:rPr>
        <w:drawing>
          <wp:inline distT="0" distB="0" distL="0" distR="0" wp14:anchorId="1C755884" wp14:editId="5CD189D2">
            <wp:extent cx="838200" cy="863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p w14:paraId="46654C1A"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color w:val="0F7BC0"/>
          <w:sz w:val="28"/>
          <w:szCs w:val="28"/>
        </w:rPr>
        <w:t xml:space="preserve">3c 2b </w:t>
      </w:r>
    </w:p>
    <w:p w14:paraId="372565DA"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color w:val="0F7BC0"/>
          <w:sz w:val="28"/>
          <w:szCs w:val="28"/>
        </w:rPr>
        <w:t xml:space="preserve">3d </w:t>
      </w:r>
    </w:p>
    <w:p w14:paraId="30C11EF5" w14:textId="77777777" w:rsidR="003B0840" w:rsidRPr="003B0840" w:rsidRDefault="003B0840" w:rsidP="003B0840">
      <w:pPr>
        <w:widowControl w:val="0"/>
        <w:autoSpaceDE w:val="0"/>
        <w:autoSpaceDN w:val="0"/>
        <w:adjustRightInd w:val="0"/>
        <w:spacing w:after="240"/>
        <w:rPr>
          <w:rFonts w:ascii="Times" w:hAnsi="Times" w:cs="Times"/>
          <w:sz w:val="28"/>
          <w:szCs w:val="28"/>
        </w:rPr>
      </w:pPr>
      <w:r w:rsidRPr="003B0840">
        <w:rPr>
          <w:rFonts w:ascii="Times" w:hAnsi="Times" w:cs="Times"/>
          <w:sz w:val="28"/>
          <w:szCs w:val="28"/>
        </w:rPr>
        <w:t>Ook de ooievaars vinden het hier niet prettig in de winter. Zij gaan ook op pad.</w:t>
      </w:r>
      <w:r w:rsidRPr="003B0840">
        <w:rPr>
          <w:rFonts w:ascii="MS Mincho" w:eastAsia="MS Mincho" w:hAnsi="MS Mincho" w:cs="MS Mincho"/>
          <w:sz w:val="28"/>
          <w:szCs w:val="28"/>
        </w:rPr>
        <w:t> </w:t>
      </w:r>
      <w:r w:rsidRPr="003B0840">
        <w:rPr>
          <w:rFonts w:ascii="Times" w:hAnsi="Times" w:cs="Times"/>
          <w:sz w:val="28"/>
          <w:szCs w:val="28"/>
        </w:rPr>
        <w:t xml:space="preserve">Deze vogels noemen we </w:t>
      </w:r>
      <w:r w:rsidRPr="003B0840">
        <w:rPr>
          <w:rFonts w:ascii="Times" w:hAnsi="Times" w:cs="Times"/>
          <w:i/>
          <w:iCs/>
          <w:sz w:val="28"/>
          <w:szCs w:val="28"/>
        </w:rPr>
        <w:t>trekvogels</w:t>
      </w:r>
      <w:r w:rsidRPr="003B0840">
        <w:rPr>
          <w:rFonts w:ascii="Times" w:hAnsi="Times" w:cs="Times"/>
          <w:sz w:val="28"/>
          <w:szCs w:val="28"/>
        </w:rPr>
        <w:t xml:space="preserve">. </w:t>
      </w:r>
    </w:p>
    <w:p w14:paraId="7BCD70C5" w14:textId="77777777" w:rsidR="003B0840" w:rsidRPr="003B0840" w:rsidRDefault="003B0840" w:rsidP="003B0840">
      <w:pPr>
        <w:widowControl w:val="0"/>
        <w:autoSpaceDE w:val="0"/>
        <w:autoSpaceDN w:val="0"/>
        <w:adjustRightInd w:val="0"/>
        <w:rPr>
          <w:rFonts w:ascii="Times" w:hAnsi="Times" w:cs="Times"/>
          <w:sz w:val="28"/>
          <w:szCs w:val="28"/>
        </w:rPr>
      </w:pPr>
      <w:r w:rsidRPr="003B0840">
        <w:rPr>
          <w:rFonts w:ascii="Times" w:hAnsi="Times" w:cs="Times"/>
          <w:noProof/>
          <w:sz w:val="28"/>
          <w:szCs w:val="28"/>
          <w:lang w:eastAsia="nl-NL"/>
        </w:rPr>
        <w:drawing>
          <wp:inline distT="0" distB="0" distL="0" distR="0" wp14:anchorId="6DA131FD" wp14:editId="5C07A042">
            <wp:extent cx="520700" cy="254000"/>
            <wp:effectExtent l="0" t="0" r="1270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3B0840">
        <w:rPr>
          <w:rFonts w:ascii="Times" w:hAnsi="Times" w:cs="Times"/>
          <w:sz w:val="28"/>
          <w:szCs w:val="28"/>
        </w:rPr>
        <w:t xml:space="preserve"> </w:t>
      </w:r>
      <w:r w:rsidRPr="003B0840">
        <w:rPr>
          <w:rFonts w:ascii="Times" w:hAnsi="Times" w:cs="Times"/>
          <w:noProof/>
          <w:sz w:val="28"/>
          <w:szCs w:val="28"/>
          <w:lang w:eastAsia="nl-NL"/>
        </w:rPr>
        <w:drawing>
          <wp:inline distT="0" distB="0" distL="0" distR="0" wp14:anchorId="2B9BECCE" wp14:editId="17D852BC">
            <wp:extent cx="508000" cy="279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RPr="003B0840">
        <w:rPr>
          <w:rFonts w:ascii="Times" w:hAnsi="Times" w:cs="Times"/>
          <w:sz w:val="28"/>
          <w:szCs w:val="28"/>
        </w:rPr>
        <w:t xml:space="preserve"> </w:t>
      </w:r>
    </w:p>
    <w:p w14:paraId="136C389E" w14:textId="77777777" w:rsidR="003B0840" w:rsidRDefault="003B0840" w:rsidP="003B0840">
      <w:pPr>
        <w:widowControl w:val="0"/>
        <w:autoSpaceDE w:val="0"/>
        <w:autoSpaceDN w:val="0"/>
        <w:adjustRightInd w:val="0"/>
        <w:rPr>
          <w:rFonts w:ascii="Times" w:hAnsi="Times" w:cs="Times"/>
        </w:rPr>
      </w:pPr>
      <w:r>
        <w:rPr>
          <w:rFonts w:ascii="Times" w:hAnsi="Times" w:cs="Times"/>
        </w:rPr>
        <w:t xml:space="preserve"> </w:t>
      </w:r>
    </w:p>
    <w:p w14:paraId="39C4D366" w14:textId="77777777" w:rsidR="00DE13C3" w:rsidRDefault="003B0840"/>
    <w:sectPr w:rsidR="00DE13C3" w:rsidSect="00781E4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40"/>
    <w:rsid w:val="003B0840"/>
    <w:rsid w:val="0082104C"/>
    <w:rsid w:val="00E94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120D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330</Words>
  <Characters>1818</Characters>
  <Application>Microsoft Macintosh Word</Application>
  <DocSecurity>0</DocSecurity>
  <Lines>15</Lines>
  <Paragraphs>4</Paragraphs>
  <ScaleCrop>false</ScaleCrop>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Hansen</dc:creator>
  <cp:keywords/>
  <dc:description/>
  <cp:lastModifiedBy>Simon Hansen</cp:lastModifiedBy>
  <cp:revision>1</cp:revision>
  <dcterms:created xsi:type="dcterms:W3CDTF">2015-09-03T13:34:00Z</dcterms:created>
  <dcterms:modified xsi:type="dcterms:W3CDTF">2015-09-03T13:42:00Z</dcterms:modified>
</cp:coreProperties>
</file>